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FF1" w:rsidRPr="00D573AC" w:rsidRDefault="00B36FF1" w:rsidP="00025AE0">
      <w:pPr>
        <w:pStyle w:val="mimgebixml"/>
      </w:pPr>
      <w:r w:rsidRPr="00D573AC">
        <w:t>საქართველოს მთავრობის</w:t>
      </w:r>
    </w:p>
    <w:p w:rsidR="00B36FF1" w:rsidRPr="00D573AC" w:rsidRDefault="00B36FF1" w:rsidP="00025AE0">
      <w:pPr>
        <w:pStyle w:val="saxexml"/>
        <w:rPr>
          <w:lang w:val="en-US"/>
        </w:rPr>
      </w:pPr>
      <w:r w:rsidRPr="00D573AC">
        <w:rPr>
          <w:lang w:val="en-US"/>
        </w:rPr>
        <w:t>განკარგულება №1146</w:t>
      </w:r>
    </w:p>
    <w:p w:rsidR="00B36FF1" w:rsidRPr="00D573AC" w:rsidRDefault="00B36FF1" w:rsidP="00025AE0">
      <w:pPr>
        <w:pStyle w:val="tarigixml"/>
      </w:pPr>
      <w:r w:rsidRPr="00D573AC">
        <w:t xml:space="preserve">2014 წლის 26 ივნისი </w:t>
      </w:r>
    </w:p>
    <w:p w:rsidR="00B36FF1" w:rsidRPr="00D573AC" w:rsidRDefault="00B36FF1" w:rsidP="00025AE0">
      <w:pPr>
        <w:pStyle w:val="adgilixml"/>
      </w:pPr>
      <w:r w:rsidRPr="00D573AC">
        <w:t xml:space="preserve"> ქ. თბილისი</w:t>
      </w:r>
    </w:p>
    <w:p w:rsidR="00B36FF1" w:rsidRPr="00D573AC" w:rsidRDefault="00B36FF1" w:rsidP="00025AE0">
      <w:pPr>
        <w:pStyle w:val="sataurixml"/>
        <w:rPr>
          <w:noProof/>
        </w:rPr>
      </w:pPr>
      <w:r w:rsidRPr="00D573AC">
        <w:rPr>
          <w:noProof/>
        </w:rPr>
        <w:t xml:space="preserve">შპს „საქართველოს აეროპორტების გაერთიანების“ მიერ სახელმწიფო შესყიდვების გამარტივებული შესყიდვის საშუალებით </w:t>
      </w:r>
      <w:r w:rsidRPr="00D573AC">
        <w:rPr>
          <w:noProof/>
          <w:sz w:val="22"/>
          <w:szCs w:val="22"/>
        </w:rPr>
        <w:t>განხორციელების შესახებ</w:t>
      </w:r>
    </w:p>
    <w:p w:rsidR="00B36FF1" w:rsidRPr="00D573AC" w:rsidRDefault="00B36FF1" w:rsidP="00025AE0">
      <w:pPr>
        <w:pStyle w:val="abzacixml"/>
        <w:rPr>
          <w:noProof/>
        </w:rPr>
      </w:pPr>
      <w:r w:rsidRPr="00D573AC">
        <w:rPr>
          <w:noProof/>
        </w:rPr>
        <w:t xml:space="preserve">      „სახელმწიფო შესყიდვების შესახებ“ საქართველოს კანონის 10</w:t>
      </w:r>
      <w:r w:rsidRPr="00D573AC">
        <w:rPr>
          <w:noProof/>
          <w:vertAlign w:val="superscript"/>
        </w:rPr>
        <w:t xml:space="preserve">1 </w:t>
      </w:r>
      <w:r w:rsidRPr="00D573AC">
        <w:rPr>
          <w:noProof/>
        </w:rPr>
        <w:t xml:space="preserve">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შპს „საქართველოს აეროპორტების გაერთიანებამ“, 2014 წლის განმავლობაში, საქართველოს სამოქალაქო აეროპორტების ეფექტურად და შეუფერხებლად ფუნქციონირების, ასევე, მათი მართვის, კოორდინაციისა და განვითარების ეფექტურად და შეუფერხებლად წარმართვის უზრუნველყოფის მიზნით, </w:t>
      </w:r>
      <w:r w:rsidRPr="00D573AC">
        <w:t xml:space="preserve">ამ განკარგულების დანართით განსაზღვრული საქონლისა და მომსახურების სახელმწიფო შესყიდვა განახორციელოს გამარტივებული შესყიდვის საშუალებით, </w:t>
      </w:r>
      <w:r w:rsidRPr="00D573AC">
        <w:rPr>
          <w:u w:color="FF0000"/>
        </w:rPr>
        <w:t>საკუთარი სახსრებიდან</w:t>
      </w:r>
      <w:r w:rsidRPr="00D573AC">
        <w:rPr>
          <w:noProof/>
        </w:rPr>
        <w:t>.</w:t>
      </w:r>
    </w:p>
    <w:p w:rsidR="00B36FF1" w:rsidRPr="00D573AC" w:rsidRDefault="00B36FF1" w:rsidP="00025AE0">
      <w:pPr>
        <w:pStyle w:val="abzacixml"/>
        <w:rPr>
          <w:noProof/>
          <w:color w:val="000000"/>
          <w:lang w:eastAsia="ru-RU"/>
        </w:rPr>
      </w:pPr>
    </w:p>
    <w:p w:rsidR="00B36FF1" w:rsidRPr="00D573AC" w:rsidRDefault="00B36FF1" w:rsidP="00025AE0">
      <w:pPr>
        <w:pStyle w:val="abzacixml"/>
        <w:rPr>
          <w:b/>
          <w:bCs/>
          <w:noProof/>
        </w:rPr>
      </w:pPr>
      <w:r w:rsidRPr="00D573AC">
        <w:rPr>
          <w:b/>
          <w:bCs/>
          <w:noProof/>
          <w:color w:val="000000"/>
        </w:rPr>
        <w:t xml:space="preserve"> პრემიერ-მინისტრი                                              ირაკლი ღარიბაშვილი</w:t>
      </w:r>
    </w:p>
    <w:p w:rsidR="00B36FF1" w:rsidRPr="00D573AC" w:rsidRDefault="00B36FF1" w:rsidP="00025AE0">
      <w:pPr>
        <w:pStyle w:val="abzacixml"/>
        <w:jc w:val="right"/>
        <w:rPr>
          <w:b/>
          <w:bCs/>
        </w:rPr>
      </w:pPr>
    </w:p>
    <w:p w:rsidR="00B36FF1" w:rsidRPr="00D573AC" w:rsidRDefault="00B36FF1" w:rsidP="00025AE0">
      <w:pPr>
        <w:pStyle w:val="abzacixml"/>
        <w:jc w:val="right"/>
        <w:rPr>
          <w:b/>
          <w:bCs/>
        </w:rPr>
      </w:pPr>
      <w:r w:rsidRPr="00D573AC">
        <w:rPr>
          <w:b/>
          <w:bCs/>
        </w:rPr>
        <w:t>დანართი</w:t>
      </w:r>
    </w:p>
    <w:p w:rsidR="00B36FF1" w:rsidRPr="00D573AC" w:rsidRDefault="00B36FF1" w:rsidP="00025AE0">
      <w:pPr>
        <w:pStyle w:val="abzacixml"/>
        <w:jc w:val="right"/>
        <w:rPr>
          <w:b/>
          <w:bCs/>
        </w:rPr>
      </w:pPr>
    </w:p>
    <w:p w:rsidR="00B36FF1" w:rsidRPr="00D573AC" w:rsidRDefault="00B36FF1" w:rsidP="00025AE0">
      <w:pPr>
        <w:pStyle w:val="abzacixml"/>
        <w:jc w:val="center"/>
        <w:rPr>
          <w:b/>
          <w:bCs/>
        </w:rPr>
      </w:pPr>
      <w:r w:rsidRPr="00D573AC">
        <w:rPr>
          <w:b/>
          <w:bCs/>
        </w:rPr>
        <w:t>გამარტივებული შესყიდვის საშუალებით შესასყიდი საქონლისა და მომსახურების ჩამონათვალი</w:t>
      </w:r>
    </w:p>
    <w:p w:rsidR="00B36FF1" w:rsidRPr="00D573AC" w:rsidRDefault="00B36FF1" w:rsidP="00025AE0">
      <w:pPr>
        <w:pStyle w:val="abzacixml"/>
        <w:jc w:val="center"/>
        <w:rPr>
          <w:b/>
          <w:bCs/>
        </w:rPr>
      </w:pPr>
    </w:p>
    <w:p w:rsidR="00B36FF1" w:rsidRPr="00D573AC" w:rsidRDefault="00B36FF1" w:rsidP="00025AE0">
      <w:pPr>
        <w:pStyle w:val="abzacixml"/>
        <w:rPr>
          <w:noProof/>
        </w:rPr>
      </w:pPr>
      <w:r w:rsidRPr="00D573AC">
        <w:rPr>
          <w:noProof/>
        </w:rPr>
        <w:t xml:space="preserve">   - აეროპორტების გამართული ფუნქციონირებისათვის ან/და მათი მართვის, კოორდინაციისა თუ განვითარებისათვის საჭირო პროგრამული უზრუნველყოფა, მათი განახლება, ლიცენზიები, დამატებითი მოდულები, პროგრამული უზრუნველყოფის შემდგომი მომსახურება, პროგრამული უზრუნველყოფის გამოყენებასთან დაკავშირებული სწავლება და ლიცენზირება/სერტიფიცირება;</w:t>
      </w:r>
    </w:p>
    <w:p w:rsidR="00B36FF1" w:rsidRPr="00D573AC" w:rsidRDefault="00B36FF1" w:rsidP="00025AE0">
      <w:pPr>
        <w:pStyle w:val="abzacixml"/>
        <w:rPr>
          <w:noProof/>
        </w:rPr>
      </w:pPr>
      <w:r w:rsidRPr="00D573AC">
        <w:rPr>
          <w:noProof/>
        </w:rPr>
        <w:t xml:space="preserve">   - შპს „საქართველოს აეროპორტების გაერთიანების“ თანამშრომელთა ტრენინგები, სწავლება, სასწავლო მასალები, აეროპორტების გამართული ფუნქციონირებისათვის, ასევე, მათი მართვის, კოორდინაციისა თუ განვითარებისათვის საჭირო საავიაციო საკითხების შესახებ;</w:t>
      </w:r>
    </w:p>
    <w:p w:rsidR="00B36FF1" w:rsidRPr="00D573AC" w:rsidRDefault="00B36FF1" w:rsidP="00025AE0">
      <w:pPr>
        <w:pStyle w:val="abzacixml"/>
        <w:rPr>
          <w:noProof/>
        </w:rPr>
      </w:pPr>
      <w:r w:rsidRPr="00D573AC">
        <w:rPr>
          <w:noProof/>
        </w:rPr>
        <w:t xml:space="preserve">   - სპეციალური ლიტერატურა და ნორმატიული მასალები, თუ მათი კრებულები საავიაციო სფეროში, როგორც ბეჭდური, ისე ელექტრონული სახით;</w:t>
      </w:r>
    </w:p>
    <w:p w:rsidR="00B36FF1" w:rsidRPr="00D573AC" w:rsidRDefault="00B36FF1" w:rsidP="00025AE0">
      <w:pPr>
        <w:pStyle w:val="abzacixml"/>
        <w:rPr>
          <w:noProof/>
        </w:rPr>
      </w:pPr>
      <w:r w:rsidRPr="00D573AC">
        <w:rPr>
          <w:noProof/>
        </w:rPr>
        <w:t xml:space="preserve">   - საკონსულტაციო და საინფორმაციო მომსახურება ავიაციის, აეროპორტების ოპერირების, აეროპორტების მართვისა თუ განვითარების სფეროში;</w:t>
      </w:r>
    </w:p>
    <w:p w:rsidR="00B36FF1" w:rsidRPr="00D573AC" w:rsidRDefault="00B36FF1" w:rsidP="00025AE0">
      <w:pPr>
        <w:pStyle w:val="abzacixml"/>
        <w:rPr>
          <w:noProof/>
        </w:rPr>
      </w:pPr>
      <w:r w:rsidRPr="00D573AC">
        <w:rPr>
          <w:noProof/>
        </w:rPr>
        <w:t xml:space="preserve">    - აეროპორტების გამართული ფუნქციონირებისათვის საჭირო სპეცტექნიკა, ხელსაწყოები, მოწყობილობები, სისტემები, სპეცავტოტექნიკა, მათი ნაწილები, სახარჯი მასალა, შეკეთება/ტექნიკური მომსახურება, მათ ექსპლუატაციასა და მომსახურებასთან დაკავშირებული სწავლება და ლიცენზირება/სერტიფიცირება;</w:t>
      </w:r>
    </w:p>
    <w:p w:rsidR="00B36FF1" w:rsidRPr="00D573AC" w:rsidRDefault="00B36FF1" w:rsidP="00025AE0">
      <w:pPr>
        <w:pStyle w:val="abzacixml"/>
        <w:rPr>
          <w:noProof/>
        </w:rPr>
      </w:pPr>
      <w:r w:rsidRPr="00D573AC">
        <w:rPr>
          <w:noProof/>
        </w:rPr>
        <w:t xml:space="preserve">   - აეროპორტების გამართული ფუნქციონირებისათვის საჭირო ინფრასტრუქტურის ნაწილები, სახარჯი მასალები, შეკეთება/ტექნიკურ-სამეურნეო მომსახურება, მათ ექსპლუატაციასა და მომსახურებასთან დაკავშირებული სწავლება და ლიცენზირება/სერტიფიცირება;</w:t>
      </w:r>
    </w:p>
    <w:p w:rsidR="00B36FF1" w:rsidRPr="00D573AC" w:rsidRDefault="00B36FF1" w:rsidP="00025AE0">
      <w:pPr>
        <w:pStyle w:val="abzacixml"/>
        <w:rPr>
          <w:noProof/>
        </w:rPr>
      </w:pPr>
      <w:r w:rsidRPr="00D573AC">
        <w:rPr>
          <w:noProof/>
        </w:rPr>
        <w:t xml:space="preserve"> სარეკლამო-მარკეტინგული მასალები და მომსახურება;</w:t>
      </w:r>
    </w:p>
    <w:p w:rsidR="00B36FF1" w:rsidRPr="00D573AC" w:rsidRDefault="00B36FF1" w:rsidP="00025AE0">
      <w:pPr>
        <w:pStyle w:val="abzacixml"/>
        <w:rPr>
          <w:b/>
          <w:bCs/>
          <w:noProof/>
        </w:rPr>
      </w:pPr>
      <w:r w:rsidRPr="00D573AC">
        <w:rPr>
          <w:noProof/>
        </w:rPr>
        <w:t xml:space="preserve">   - აეროპორტების გამართული ფუნქციონირებისათვის საჭირო სამედიცინო, სამაშველო ინვენტარი, სახარჯი მასალები და მომსახურება.</w:t>
      </w:r>
    </w:p>
    <w:sectPr w:rsidR="00B36FF1" w:rsidRPr="00D573AC" w:rsidSect="00F635D1">
      <w:headerReference w:type="default" r:id="rId7"/>
      <w:footerReference w:type="default" r:id="rId8"/>
      <w:pgSz w:w="12240" w:h="15840"/>
      <w:pgMar w:top="1134" w:right="1259" w:bottom="1134" w:left="1259" w:header="720" w:footer="36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FF1" w:rsidRDefault="00B36FF1">
      <w:pPr>
        <w:spacing w:after="0" w:line="240" w:lineRule="auto"/>
      </w:pPr>
      <w:r>
        <w:separator/>
      </w:r>
    </w:p>
  </w:endnote>
  <w:endnote w:type="continuationSeparator" w:id="0">
    <w:p w:rsidR="00B36FF1" w:rsidRDefault="00B3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F1" w:rsidRDefault="00B36FF1">
    <w:pPr>
      <w:pStyle w:val="Footer"/>
      <w:jc w:val="right"/>
    </w:pPr>
  </w:p>
  <w:p w:rsidR="00B36FF1" w:rsidRPr="00187127" w:rsidRDefault="00B36FF1" w:rsidP="0018712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FF1" w:rsidRDefault="00B36FF1">
      <w:pPr>
        <w:spacing w:after="0" w:line="240" w:lineRule="auto"/>
      </w:pPr>
      <w:r>
        <w:separator/>
      </w:r>
    </w:p>
  </w:footnote>
  <w:footnote w:type="continuationSeparator" w:id="0">
    <w:p w:rsidR="00B36FF1" w:rsidRDefault="00B36F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FF1" w:rsidRDefault="00B36FF1">
    <w:pPr>
      <w:pStyle w:val="Header"/>
      <w:jc w:val="right"/>
    </w:pPr>
    <w:r>
      <w:fldChar w:fldCharType="begin"/>
    </w:r>
    <w:r>
      <w:instrText xml:space="preserve"> PAGE   \* MERGEFORMAT </w:instrText>
    </w:r>
    <w:r>
      <w:fldChar w:fldCharType="separate"/>
    </w:r>
    <w:r>
      <w:rPr>
        <w:noProof/>
      </w:rPr>
      <w:t>2</w:t>
    </w:r>
    <w:r>
      <w:fldChar w:fldCharType="end"/>
    </w:r>
  </w:p>
  <w:p w:rsidR="00B36FF1" w:rsidRDefault="00B36F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55E8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1EA4A71"/>
    <w:multiLevelType w:val="hybridMultilevel"/>
    <w:tmpl w:val="21029C24"/>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442E6131"/>
    <w:multiLevelType w:val="hybridMultilevel"/>
    <w:tmpl w:val="E57AFA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D4C01E3"/>
    <w:multiLevelType w:val="hybridMultilevel"/>
    <w:tmpl w:val="FB1E4EB8"/>
    <w:lvl w:ilvl="0" w:tplc="CEE0F3DC">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71686439"/>
    <w:multiLevelType w:val="hybridMultilevel"/>
    <w:tmpl w:val="8B0CD77C"/>
    <w:lvl w:ilvl="0" w:tplc="67B022C0">
      <w:start w:val="2014"/>
      <w:numFmt w:val="bullet"/>
      <w:lvlText w:val="-"/>
      <w:lvlJc w:val="left"/>
      <w:pPr>
        <w:ind w:left="810" w:hanging="360"/>
      </w:pPr>
      <w:rPr>
        <w:rFonts w:ascii="Sylfaen" w:eastAsia="Times New Roman" w:hAnsi="Sylfae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cs="Wingdings" w:hint="default"/>
      </w:rPr>
    </w:lvl>
    <w:lvl w:ilvl="3" w:tplc="04090001">
      <w:start w:val="1"/>
      <w:numFmt w:val="bullet"/>
      <w:lvlText w:val=""/>
      <w:lvlJc w:val="left"/>
      <w:pPr>
        <w:ind w:left="2970" w:hanging="360"/>
      </w:pPr>
      <w:rPr>
        <w:rFonts w:ascii="Symbol" w:hAnsi="Symbol" w:cs="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cs="Wingdings" w:hint="default"/>
      </w:rPr>
    </w:lvl>
    <w:lvl w:ilvl="6" w:tplc="04090001">
      <w:start w:val="1"/>
      <w:numFmt w:val="bullet"/>
      <w:lvlText w:val=""/>
      <w:lvlJc w:val="left"/>
      <w:pPr>
        <w:ind w:left="5130" w:hanging="360"/>
      </w:pPr>
      <w:rPr>
        <w:rFonts w:ascii="Symbol" w:hAnsi="Symbol" w:cs="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cs="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EE4"/>
    <w:rsid w:val="000001B1"/>
    <w:rsid w:val="00025AE0"/>
    <w:rsid w:val="000261F4"/>
    <w:rsid w:val="00087944"/>
    <w:rsid w:val="000C2ACB"/>
    <w:rsid w:val="00187127"/>
    <w:rsid w:val="00355EE4"/>
    <w:rsid w:val="003572C8"/>
    <w:rsid w:val="0036148E"/>
    <w:rsid w:val="004442AE"/>
    <w:rsid w:val="0054078F"/>
    <w:rsid w:val="00554309"/>
    <w:rsid w:val="005F1AFE"/>
    <w:rsid w:val="006D75B6"/>
    <w:rsid w:val="006E52CE"/>
    <w:rsid w:val="00746BE3"/>
    <w:rsid w:val="008B0D8D"/>
    <w:rsid w:val="00933140"/>
    <w:rsid w:val="00A34FF8"/>
    <w:rsid w:val="00B33351"/>
    <w:rsid w:val="00B36FF1"/>
    <w:rsid w:val="00BD1E02"/>
    <w:rsid w:val="00C248FD"/>
    <w:rsid w:val="00D06775"/>
    <w:rsid w:val="00D11187"/>
    <w:rsid w:val="00D573AC"/>
    <w:rsid w:val="00D951B8"/>
    <w:rsid w:val="00DC41FA"/>
    <w:rsid w:val="00DF43AA"/>
    <w:rsid w:val="00E03DC6"/>
    <w:rsid w:val="00E23A90"/>
    <w:rsid w:val="00EA3DB1"/>
    <w:rsid w:val="00F635D1"/>
    <w:rsid w:val="00F84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55EE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55EE4"/>
  </w:style>
  <w:style w:type="paragraph" w:styleId="ListParagraph">
    <w:name w:val="List Paragraph"/>
    <w:basedOn w:val="Normal"/>
    <w:uiPriority w:val="99"/>
    <w:qFormat/>
    <w:rsid w:val="00A34FF8"/>
    <w:pPr>
      <w:ind w:left="720"/>
    </w:pPr>
  </w:style>
  <w:style w:type="paragraph" w:styleId="Header">
    <w:name w:val="header"/>
    <w:basedOn w:val="Normal"/>
    <w:link w:val="HeaderChar"/>
    <w:uiPriority w:val="99"/>
    <w:rsid w:val="00A34FF8"/>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34FF8"/>
  </w:style>
  <w:style w:type="paragraph" w:styleId="BalloonText">
    <w:name w:val="Balloon Text"/>
    <w:basedOn w:val="Normal"/>
    <w:link w:val="BalloonTextChar"/>
    <w:uiPriority w:val="99"/>
    <w:semiHidden/>
    <w:rsid w:val="00BD1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1E02"/>
    <w:rPr>
      <w:rFonts w:ascii="Tahoma" w:hAnsi="Tahoma" w:cs="Tahoma"/>
      <w:sz w:val="16"/>
      <w:szCs w:val="16"/>
    </w:rPr>
  </w:style>
  <w:style w:type="paragraph" w:customStyle="1" w:styleId="tarigixml">
    <w:name w:val="tarigi_xml"/>
    <w:basedOn w:val="abzacixml"/>
    <w:autoRedefine/>
    <w:uiPriority w:val="99"/>
    <w:rsid w:val="00025AE0"/>
    <w:pPr>
      <w:spacing w:before="120" w:after="120"/>
      <w:ind w:firstLine="284"/>
      <w:jc w:val="center"/>
      <w:outlineLvl w:val="0"/>
    </w:pPr>
    <w:rPr>
      <w:b/>
      <w:bCs/>
      <w:lang w:eastAsia="ru-RU"/>
    </w:rPr>
  </w:style>
  <w:style w:type="paragraph" w:customStyle="1" w:styleId="mimgebixml">
    <w:name w:val="mimgebi_xml"/>
    <w:basedOn w:val="Normal"/>
    <w:uiPriority w:val="99"/>
    <w:rsid w:val="00025AE0"/>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025AE0"/>
    <w:pPr>
      <w:spacing w:before="120"/>
      <w:jc w:val="center"/>
    </w:pPr>
    <w:rPr>
      <w:b/>
      <w:bCs/>
      <w:lang w:val="fr-FR"/>
    </w:rPr>
  </w:style>
  <w:style w:type="paragraph" w:customStyle="1" w:styleId="adgilixml">
    <w:name w:val="adgili_xml"/>
    <w:basedOn w:val="Normal"/>
    <w:uiPriority w:val="99"/>
    <w:rsid w:val="00025AE0"/>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025AE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025AE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025AE0"/>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375</Words>
  <Characters>2142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Nunu Mchedlishvili</dc:creator>
  <cp:keywords/>
  <dc:description/>
  <cp:lastModifiedBy>nvaradashvili</cp:lastModifiedBy>
  <cp:revision>4</cp:revision>
  <cp:lastPrinted>2014-07-03T09:11:00Z</cp:lastPrinted>
  <dcterms:created xsi:type="dcterms:W3CDTF">2014-06-30T06:51:00Z</dcterms:created>
  <dcterms:modified xsi:type="dcterms:W3CDTF">2014-07-04T10:57:00Z</dcterms:modified>
</cp:coreProperties>
</file>